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701"/>
        <w:gridCol w:w="1082"/>
        <w:gridCol w:w="875"/>
        <w:gridCol w:w="976"/>
        <w:gridCol w:w="976"/>
        <w:gridCol w:w="446"/>
        <w:gridCol w:w="1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  <w:t>福田区机关事业单位劳务派遣人员资格审查情况表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入党/入团时间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毕业院校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及专业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毕业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时间</w:t>
            </w: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毕业院校及专业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毕业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" w:eastAsia="zh-CN"/>
              </w:rPr>
              <w:t>是否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" w:eastAsia="zh-CN"/>
              </w:rPr>
              <w:t>应届毕业生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资格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/职称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证书</w:t>
            </w:r>
          </w:p>
        </w:tc>
        <w:tc>
          <w:tcPr>
            <w:tcW w:w="3578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工作时间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工作岗位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9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家庭成员情况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家庭关系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父亲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母亲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社会关系情况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是否参加社团组织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社团组织名称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个人承诺：本人承诺上述情况属实，如弄虚作假，本人将承担全部后果。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本人签名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原工作单位意见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（请如实填写该人员在职期间工作表现，如属应届毕业生或无工作单位的，请作备注）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（加盖单位公章）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908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9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单位审查意见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（请如实填写该人员资格审查结果，及是否同意其入职）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（加盖用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单位公章）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A4CAA"/>
    <w:rsid w:val="2E6A4CAA"/>
    <w:rsid w:val="773FEE8C"/>
    <w:rsid w:val="7BFD00B1"/>
    <w:rsid w:val="DFFB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2022-02-10T01:33:00Z</dcterms:created>
  <dc:creator>陈佩佩</dc:creator>
  <cp:lastModifiedBy>zhaoke</cp:lastModifiedBy>
  <dcterms:modified xsi:type="dcterms:W3CDTF">2023-12-13T09:51:08Z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0D6414137949423CBB158FE7EDD66280</vt:lpwstr>
  </property>
</Properties>
</file>